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6A" w:rsidRPr="006B5DD0" w:rsidRDefault="003F426A" w:rsidP="006B5DD0">
      <w:pPr>
        <w:jc w:val="center"/>
        <w:rPr>
          <w:sz w:val="36"/>
          <w:szCs w:val="36"/>
        </w:rPr>
      </w:pPr>
      <w:r w:rsidRPr="006B5DD0">
        <w:rPr>
          <w:sz w:val="36"/>
          <w:szCs w:val="36"/>
        </w:rPr>
        <w:t>Продолжение</w:t>
      </w:r>
    </w:p>
    <w:p w:rsidR="002914A8" w:rsidRDefault="002914A8" w:rsidP="002914A8">
      <w:r>
        <w:t xml:space="preserve">Субъектами инклюзивного образовательного пространства также являются родители и включаемого ребенка, и других детей класса. Совершенно очевидно, что в данном случае родителей нельзя </w:t>
      </w:r>
      <w:proofErr w:type="gramStart"/>
      <w:r>
        <w:t>рассматривать</w:t>
      </w:r>
      <w:proofErr w:type="gramEnd"/>
      <w:r>
        <w:t xml:space="preserve"> как однородный субъект сопровождения для каждой категории родителей должны быть разработаны отдельные технологии оценки и сопровождения специалистами школьного консилиума, в первую очередь, психологом </w:t>
      </w:r>
      <w:proofErr w:type="spellStart"/>
      <w:r>
        <w:t>ПМПк</w:t>
      </w:r>
      <w:proofErr w:type="spellEnd"/>
      <w:r>
        <w:t xml:space="preserve">. </w:t>
      </w:r>
    </w:p>
    <w:p w:rsidR="002914A8" w:rsidRDefault="002914A8" w:rsidP="002914A8">
      <w:r>
        <w:t xml:space="preserve">Также коллективным субъектом инклюзивной практики, нуждающимся в психолого-педагогическом сопровождении, являются непосредственные участники инклюзивного образования – педагогический коллектив общеобразовательного учреждения.  Педагогов следует рассматривать как особых субъектов сопровождения, поскольку они сами непосредственно включены в инклюзивное образование как специалисты, но, в то же время, в силу специфики своей профессиональной подготовки нуждаются в помощи и поддержке со стороны специалистов школьного консилиума, обладающих специальными знаниями и умениями в отношении различных категорий детей с ОВЗ. Таким образом, российская модель инклюзии базируется на позициях Л.С. Выготского, </w:t>
      </w:r>
      <w:proofErr w:type="gramStart"/>
      <w:r>
        <w:t>который</w:t>
      </w:r>
      <w:proofErr w:type="gramEnd"/>
      <w:r>
        <w:t xml:space="preserve"> определял личность и среду как целостность. Он одним из первых обосновал в своих трудах идею максимальной ориентации в обучении на нормально развивающихся детей. Л.С. Выготский утверждал, что задачами воспитания ребенка с нарушениями развития являются осуществление компенсации недостатков путем активизации деятельности сохранных анализаторов и его интеграция в жизнь. Причем компенсацию Л.С. Выготский понимал не в биологическом, а в социальном аспекте, так как считал, что в коррекционно-воспитательном процессе приходится иметь дело не столько с факторами первичного дефекта, сколько с их вторичными наслоениями.</w:t>
      </w:r>
    </w:p>
    <w:p w:rsidR="002914A8" w:rsidRDefault="002914A8" w:rsidP="002914A8">
      <w:r>
        <w:t>Ограниченные возможности здоровья подразумевают различные детские проблемы, и важно не оставить ребенка с ними один на один во время такого важного и сложного этапа его жизни, как обучение в школе. О сложности и значимости периода поступления детей в школу и обучении на начальном периоде в младшей школе написано немало. Именно в этот  период формируются системы отношений ребенка с новым миром взрослых и сверстников, которые определят в дальнейшем успешность его школьного обучения и возможности личностной самореализации.</w:t>
      </w:r>
    </w:p>
    <w:p w:rsidR="002914A8" w:rsidRDefault="002914A8" w:rsidP="002914A8">
      <w:r>
        <w:t xml:space="preserve"> Психолого-педагогическое сопровождение школьников на этапе перехода из дошкольных образовательных учреждений в начальную школу является одной из актуальных проблем сегодняшнего образования. Переход детей из дошкольных образовательных учреждений в начальную школу психологи и педагоги уверенно называют кризисным.  Согласно </w:t>
      </w:r>
      <w:proofErr w:type="spellStart"/>
      <w:r>
        <w:t>М.М.Безруких</w:t>
      </w:r>
      <w:proofErr w:type="spellEnd"/>
      <w:r>
        <w:t>, процесс адаптации ребенка к школе можно разделить на несколько закономерных этапов: от первого этапа легкой адаптации до тяжелой степени адаптации, когда значительные нарушения в состоянии здоровья нарастают от начала к концу учебного года. Наблюдения показывают, что значительная часть детей с ОВЗ испытывают трудности, связанные с привыканием к режиму, новым системам требований, новым социальным контактам, стилю общения. Обучение даётся ребёнку за счёт высоких психологических затрат (повышенная тревожность, низкая самооценка, психосоматические заболевания и невротические симптомы и др.). Возможны неадекватные поведенческие реакции.</w:t>
      </w:r>
    </w:p>
    <w:p w:rsidR="002914A8" w:rsidRDefault="002914A8" w:rsidP="002914A8"/>
    <w:p w:rsidR="002914A8" w:rsidRDefault="002914A8" w:rsidP="002914A8">
      <w:r>
        <w:lastRenderedPageBreak/>
        <w:t>В условиях инклюзивной практики, психолого-педагогическое сопровождение является гибким длительным динамическим процессом, предполагающим целостную, организованную и системную деятельность специалистов «помогающих профессий», направленную на создание условий для успешного функционирования участников единого образовательного пространства.</w:t>
      </w:r>
    </w:p>
    <w:p w:rsidR="002914A8" w:rsidRDefault="002914A8" w:rsidP="002914A8">
      <w:proofErr w:type="gramStart"/>
      <w:r>
        <w:t>Система профессиональной деятельности педагога-психолога и специалистов службы сопровождения, направленная на создание оптимальных условий для успешного обучения, развития и социализации ребенка состоит в снятии нервно-психического напряжения, коррекции самооценки, организации занятий по развитию когнитивных функций — памяти, мышления, воображения, внимания, преодолении пассивности, формировании самостоятельности и ответственности, активной жизненной позиции, преодолении отчужденности и формировании коммуникативных навыков, формировании адекватных межличностных отношений  в соответствии с нормой</w:t>
      </w:r>
      <w:proofErr w:type="gramEnd"/>
      <w:r>
        <w:t xml:space="preserve"> развития в соответствующем возрасте.</w:t>
      </w:r>
    </w:p>
    <w:p w:rsidR="002914A8" w:rsidRDefault="002914A8" w:rsidP="002914A8">
      <w:r>
        <w:t xml:space="preserve">Процесс психолого-педагогического сопровождения ребенка с ОВЗ в условиях инклюзивной среды - это сложный многоуровневый динамический процесс, основанный на тесном мотивированном взаимодействии специалистов, педагогов и семьи. </w:t>
      </w:r>
      <w:proofErr w:type="gramStart"/>
      <w:r>
        <w:t xml:space="preserve">Успех педагогических действий обеспечивается  системой способов, приемов и шагов,  последовательность выполнения которых обеспечивает решение задач воспитания,  обучения и развития личности обучающегося,  а сама деятельность представлена процедурно,  как определенная система действий;  то есть это разработка и процедурное воплощение компонентов педагогического процесса в виде системы действий,  обеспечивающей гарантированный результат (Г. М.  </w:t>
      </w:r>
      <w:proofErr w:type="spellStart"/>
      <w:r>
        <w:t>Коджаспирова</w:t>
      </w:r>
      <w:proofErr w:type="spellEnd"/>
      <w:r>
        <w:t>, 2001).</w:t>
      </w:r>
      <w:proofErr w:type="gramEnd"/>
    </w:p>
    <w:p w:rsidR="002914A8" w:rsidRPr="00C4222D" w:rsidRDefault="002914A8" w:rsidP="00EE3EDC">
      <w:pPr>
        <w:rPr>
          <w:b/>
        </w:rPr>
      </w:pPr>
      <w:r w:rsidRPr="00C4222D">
        <w:rPr>
          <w:b/>
        </w:rPr>
        <w:t>Направления психолого-педагогического  сопровождения:</w:t>
      </w:r>
    </w:p>
    <w:p w:rsidR="002914A8" w:rsidRPr="00EE3EDC" w:rsidRDefault="002914A8" w:rsidP="002914A8">
      <w:pPr>
        <w:rPr>
          <w:b/>
        </w:rPr>
      </w:pPr>
      <w:r w:rsidRPr="00EE3EDC">
        <w:rPr>
          <w:b/>
        </w:rPr>
        <w:t xml:space="preserve"> профилактическое;</w:t>
      </w:r>
    </w:p>
    <w:p w:rsidR="002914A8" w:rsidRPr="00EE3EDC" w:rsidRDefault="002914A8" w:rsidP="002914A8">
      <w:pPr>
        <w:rPr>
          <w:b/>
        </w:rPr>
      </w:pPr>
      <w:r w:rsidRPr="00EE3EDC">
        <w:rPr>
          <w:b/>
        </w:rPr>
        <w:t xml:space="preserve"> консультативное;</w:t>
      </w:r>
    </w:p>
    <w:p w:rsidR="002914A8" w:rsidRPr="00EE3EDC" w:rsidRDefault="002914A8" w:rsidP="002914A8">
      <w:pPr>
        <w:rPr>
          <w:b/>
        </w:rPr>
      </w:pPr>
      <w:r w:rsidRPr="00EE3EDC">
        <w:rPr>
          <w:b/>
        </w:rPr>
        <w:t>диагностическое;</w:t>
      </w:r>
    </w:p>
    <w:p w:rsidR="002914A8" w:rsidRPr="00EE3EDC" w:rsidRDefault="002914A8" w:rsidP="002914A8">
      <w:pPr>
        <w:rPr>
          <w:b/>
        </w:rPr>
      </w:pPr>
      <w:r w:rsidRPr="00EE3EDC">
        <w:rPr>
          <w:b/>
        </w:rPr>
        <w:t xml:space="preserve"> коррекционно-развивающее;</w:t>
      </w:r>
    </w:p>
    <w:p w:rsidR="002914A8" w:rsidRPr="00EE3EDC" w:rsidRDefault="002914A8" w:rsidP="002914A8">
      <w:pPr>
        <w:rPr>
          <w:b/>
        </w:rPr>
      </w:pPr>
      <w:r w:rsidRPr="00EE3EDC">
        <w:rPr>
          <w:b/>
        </w:rPr>
        <w:t xml:space="preserve"> поддерживающее;</w:t>
      </w:r>
    </w:p>
    <w:p w:rsidR="002914A8" w:rsidRPr="00EE3EDC" w:rsidRDefault="002914A8" w:rsidP="002914A8">
      <w:pPr>
        <w:rPr>
          <w:b/>
        </w:rPr>
      </w:pPr>
      <w:r w:rsidRPr="00EE3EDC">
        <w:rPr>
          <w:b/>
        </w:rPr>
        <w:t xml:space="preserve"> просветительское;</w:t>
      </w:r>
    </w:p>
    <w:p w:rsidR="002914A8" w:rsidRPr="00EE3EDC" w:rsidRDefault="002914A8" w:rsidP="002914A8">
      <w:pPr>
        <w:rPr>
          <w:b/>
        </w:rPr>
      </w:pPr>
      <w:r w:rsidRPr="00EE3EDC">
        <w:rPr>
          <w:b/>
        </w:rPr>
        <w:t>образовательное.</w:t>
      </w:r>
    </w:p>
    <w:p w:rsidR="002914A8" w:rsidRPr="00EE3EDC" w:rsidRDefault="002914A8" w:rsidP="002914A8">
      <w:pPr>
        <w:rPr>
          <w:b/>
        </w:rPr>
      </w:pPr>
      <w:r w:rsidRPr="00EE3EDC">
        <w:rPr>
          <w:b/>
        </w:rPr>
        <w:t xml:space="preserve">  Задачи психолого-педагогического сопровождения участников инклюзивного образования в </w:t>
      </w:r>
      <w:proofErr w:type="gramStart"/>
      <w:r w:rsidRPr="00EE3EDC">
        <w:rPr>
          <w:b/>
        </w:rPr>
        <w:t>отношении</w:t>
      </w:r>
      <w:proofErr w:type="gramEnd"/>
      <w:r w:rsidR="00EE3EDC">
        <w:rPr>
          <w:b/>
        </w:rPr>
        <w:t xml:space="preserve"> </w:t>
      </w:r>
      <w:r w:rsidRPr="00EE3EDC">
        <w:rPr>
          <w:b/>
        </w:rPr>
        <w:t xml:space="preserve"> обучающихся с ОВЗ: </w:t>
      </w:r>
    </w:p>
    <w:p w:rsidR="002914A8" w:rsidRDefault="002914A8" w:rsidP="002914A8">
      <w:r>
        <w:t>систематическое   отслеживание   психолого-педагогического   статуса;</w:t>
      </w:r>
    </w:p>
    <w:p w:rsidR="002914A8" w:rsidRDefault="002914A8" w:rsidP="002914A8">
      <w:r>
        <w:t xml:space="preserve">обучающегося с ОВЗ в динамике его психического развития;  </w:t>
      </w:r>
    </w:p>
    <w:p w:rsidR="002914A8" w:rsidRDefault="002914A8" w:rsidP="002914A8">
      <w:r>
        <w:t>создание социально-психологических и педагогических условий для эффективной   адаптации   и   психического   развития   обучающихся   и обеспечения успешности в обучении;</w:t>
      </w:r>
    </w:p>
    <w:p w:rsidR="002914A8" w:rsidRDefault="002914A8" w:rsidP="002914A8">
      <w:r>
        <w:t>оказание помощи в адаптации к новым условиям жизнедеятельности;</w:t>
      </w:r>
    </w:p>
    <w:p w:rsidR="002914A8" w:rsidRDefault="002914A8" w:rsidP="002914A8">
      <w:r>
        <w:t>обеспечение систематической помощи детям с ОВЗ в ходе обучения;</w:t>
      </w:r>
    </w:p>
    <w:p w:rsidR="002914A8" w:rsidRDefault="002914A8" w:rsidP="002914A8">
      <w:r>
        <w:lastRenderedPageBreak/>
        <w:t>организация жизнедеятельности ребенка в социуме с учетом психических и физических возможностей обучающегося     в отношении семей обучающихся</w:t>
      </w:r>
      <w:r w:rsidR="00E45A4E">
        <w:t xml:space="preserve"> </w:t>
      </w:r>
      <w:r>
        <w:t>систематическая психологическая помощь родителям и родственникам обучающихся;</w:t>
      </w:r>
    </w:p>
    <w:p w:rsidR="002914A8" w:rsidRDefault="002914A8" w:rsidP="002914A8">
      <w:r>
        <w:t>повышение уровня психолого-педагогической компетентности родителей;</w:t>
      </w:r>
    </w:p>
    <w:p w:rsidR="002914A8" w:rsidRDefault="002914A8" w:rsidP="002914A8">
      <w:r>
        <w:t>повышение уровня реабилитационной компетентности родителей обучающихся с ОВЗ;</w:t>
      </w:r>
    </w:p>
    <w:p w:rsidR="002914A8" w:rsidRDefault="002914A8" w:rsidP="002914A8">
      <w:r>
        <w:t>оказание помощи в осуществлении правильного выбора образовательного маршрута ребенка с ОВЗ;</w:t>
      </w:r>
    </w:p>
    <w:p w:rsidR="002914A8" w:rsidRDefault="002914A8" w:rsidP="002914A8">
      <w:r>
        <w:t>формирование психологической культуры</w:t>
      </w:r>
    </w:p>
    <w:p w:rsidR="002914A8" w:rsidRDefault="002914A8" w:rsidP="002914A8">
      <w:r>
        <w:t>Алгоритм цикла организации индивидуального сопровождения ребенка с ОВЗ  (</w:t>
      </w:r>
      <w:proofErr w:type="spellStart"/>
      <w:r>
        <w:t>М.Р.Битянова</w:t>
      </w:r>
      <w:proofErr w:type="spellEnd"/>
      <w:r>
        <w:t xml:space="preserve">) </w:t>
      </w:r>
    </w:p>
    <w:p w:rsidR="002914A8" w:rsidRDefault="002914A8" w:rsidP="002914A8">
      <w:r>
        <w:t>Первичная диагностика.</w:t>
      </w:r>
    </w:p>
    <w:p w:rsidR="002914A8" w:rsidRDefault="002914A8" w:rsidP="002914A8">
      <w:proofErr w:type="spellStart"/>
      <w:r>
        <w:t>ПМПк</w:t>
      </w:r>
      <w:proofErr w:type="spellEnd"/>
      <w:r>
        <w:t>.</w:t>
      </w:r>
    </w:p>
    <w:p w:rsidR="002914A8" w:rsidRDefault="002914A8" w:rsidP="002914A8">
      <w:r>
        <w:t>Разработка индивидуального образовательного маршрута.</w:t>
      </w:r>
    </w:p>
    <w:p w:rsidR="002914A8" w:rsidRDefault="002914A8" w:rsidP="002914A8">
      <w:r>
        <w:t>Разработка адаптированной образовательной программы.</w:t>
      </w:r>
    </w:p>
    <w:p w:rsidR="002914A8" w:rsidRDefault="002914A8" w:rsidP="002914A8">
      <w:r>
        <w:t>Реализация индивидуального образовательного маршрута.</w:t>
      </w:r>
    </w:p>
    <w:p w:rsidR="002914A8" w:rsidRDefault="002914A8" w:rsidP="002914A8">
      <w:r>
        <w:t>Динамическая диагностика.</w:t>
      </w:r>
    </w:p>
    <w:p w:rsidR="002914A8" w:rsidRDefault="002914A8" w:rsidP="002914A8">
      <w:r>
        <w:t>Оценка результатов определенного этапа сопровождения.</w:t>
      </w:r>
    </w:p>
    <w:p w:rsidR="002914A8" w:rsidRDefault="002914A8" w:rsidP="002914A8">
      <w:r>
        <w:t>Основная практическая часть.</w:t>
      </w:r>
    </w:p>
    <w:p w:rsidR="002914A8" w:rsidRDefault="002914A8" w:rsidP="002914A8">
      <w:r>
        <w:t>Основные виды и направления комплексной помощи детям, родителям и педагогам</w:t>
      </w:r>
    </w:p>
    <w:p w:rsidR="002914A8" w:rsidRDefault="002914A8" w:rsidP="002914A8">
      <w:r>
        <w:t>Первый этап - сбор информации о ребенке.</w:t>
      </w:r>
    </w:p>
    <w:p w:rsidR="002914A8" w:rsidRDefault="002914A8" w:rsidP="002914A8">
      <w:r>
        <w:t>Второй  этап - анализ полученной информации.</w:t>
      </w:r>
    </w:p>
    <w:p w:rsidR="002914A8" w:rsidRDefault="002914A8" w:rsidP="002914A8">
      <w:r>
        <w:t>Третий этап - совместная выработка рекомендаций для ребенка, педагога, родителей, специалистов; составление плана комплексной психолого-педагогической помощи для каждого обучающегося с ОВЗ.</w:t>
      </w:r>
    </w:p>
    <w:p w:rsidR="002914A8" w:rsidRDefault="002914A8" w:rsidP="002914A8">
      <w:r>
        <w:t>Четвертый этап - консультирование всех участников процесса сопровождения о путях и способах решения проблем ребенка.</w:t>
      </w:r>
    </w:p>
    <w:p w:rsidR="002914A8" w:rsidRDefault="002914A8" w:rsidP="002914A8">
      <w:r>
        <w:t xml:space="preserve">Пятый этап - </w:t>
      </w:r>
      <w:proofErr w:type="spellStart"/>
      <w:r>
        <w:t>деятельностный</w:t>
      </w:r>
      <w:proofErr w:type="spellEnd"/>
      <w:r>
        <w:t>, то есть выполнение рекомендаций</w:t>
      </w:r>
    </w:p>
    <w:p w:rsidR="002914A8" w:rsidRDefault="002914A8" w:rsidP="002914A8">
      <w:r>
        <w:t>каждым участником сопровождения.</w:t>
      </w:r>
    </w:p>
    <w:p w:rsidR="002914A8" w:rsidRDefault="002914A8" w:rsidP="002914A8">
      <w:r>
        <w:t xml:space="preserve">Шестой этап - анализ выполненных рекомендаций всеми участниками. </w:t>
      </w:r>
      <w:proofErr w:type="gramStart"/>
      <w:r>
        <w:t>(Что удалось?</w:t>
      </w:r>
      <w:proofErr w:type="gramEnd"/>
      <w:r>
        <w:t xml:space="preserve"> Что не получилось? </w:t>
      </w:r>
      <w:proofErr w:type="gramStart"/>
      <w:r>
        <w:t>Почему?)</w:t>
      </w:r>
      <w:proofErr w:type="gramEnd"/>
    </w:p>
    <w:p w:rsidR="002914A8" w:rsidRDefault="002914A8" w:rsidP="002914A8">
      <w:r>
        <w:t>Седьмой этап - дальнейший анализ развития ребенка; изменение образовательного маршрута ребенка. (Что мы делаем дальше?)</w:t>
      </w:r>
    </w:p>
    <w:p w:rsidR="002914A8" w:rsidRDefault="002914A8" w:rsidP="002914A8">
      <w:r>
        <w:lastRenderedPageBreak/>
        <w:t>При совместной деятельности всех участнико</w:t>
      </w:r>
      <w:proofErr w:type="gramStart"/>
      <w:r>
        <w:t>в-</w:t>
      </w:r>
      <w:proofErr w:type="gramEnd"/>
      <w:r>
        <w:t xml:space="preserve"> организаторов образовательного процесса: педагогов, администрации школы, педагога-психолога, учителя-логопеда, учителя-дефектолога, социального педагога и медицинских работников могут быть выполнены следующие  задачи психолого-педагогического сопровождения первоклассников в период первичной адаптации:</w:t>
      </w:r>
    </w:p>
    <w:p w:rsidR="002914A8" w:rsidRDefault="002914A8" w:rsidP="002914A8">
      <w:r>
        <w:t>повышение уровня психологической готовности</w:t>
      </w:r>
    </w:p>
    <w:p w:rsidR="002914A8" w:rsidRDefault="002914A8" w:rsidP="002914A8">
      <w:r>
        <w:t>- детей к обучению, усвоению знаний, познавательному развитию, общению и</w:t>
      </w:r>
    </w:p>
    <w:p w:rsidR="002914A8" w:rsidRDefault="002914A8" w:rsidP="002914A8">
      <w:r>
        <w:t xml:space="preserve"> - учителей к работе с новым контингентом детей;</w:t>
      </w:r>
    </w:p>
    <w:p w:rsidR="002914A8" w:rsidRDefault="002914A8" w:rsidP="002914A8">
      <w:r>
        <w:t>создание благоприятного эмоционально-психологического климата в школе, обеспечивающего проживание возрастного кризиса и кризиса, обусловленного резкими изменениями педагогических условий, без стрессов и негативных явлений;</w:t>
      </w:r>
    </w:p>
    <w:p w:rsidR="002914A8" w:rsidRDefault="002914A8" w:rsidP="002914A8">
      <w:r>
        <w:t>установление определенных норм взаимоотношения детей с другими участниками учебного процесса, в том числе с учителями;</w:t>
      </w:r>
    </w:p>
    <w:p w:rsidR="002914A8" w:rsidRDefault="002914A8" w:rsidP="002914A8">
      <w:r>
        <w:t>выработка единых последовательных и обоснованных требований;</w:t>
      </w:r>
    </w:p>
    <w:p w:rsidR="002914A8" w:rsidRDefault="002914A8" w:rsidP="002914A8">
      <w:r>
        <w:t>адаптация учебной программы, нагрузки, образовательных технологий к индивидуальным особенностям первоклассников с ОВЗ;</w:t>
      </w:r>
    </w:p>
    <w:p w:rsidR="002914A8" w:rsidRDefault="002914A8" w:rsidP="002914A8">
      <w:r>
        <w:t>формирование и сплочение детского коллектива.</w:t>
      </w:r>
    </w:p>
    <w:p w:rsidR="002914A8" w:rsidRDefault="002914A8" w:rsidP="002914A8">
      <w:r>
        <w:t>К сожалению, далеко не всегда школа располагает необходимыми «ресурсами». На сегодняшний д</w:t>
      </w:r>
      <w:r w:rsidR="00BB14FB">
        <w:t xml:space="preserve">ень во многих школах </w:t>
      </w:r>
      <w:r>
        <w:t xml:space="preserve"> отсутствуют педагоги – логопеды, не говоря уже о дефектологах. Поэтому команду  психолого-педагогического  сопровождения, в том числе, </w:t>
      </w:r>
      <w:proofErr w:type="spellStart"/>
      <w:r>
        <w:t>ПМПк</w:t>
      </w:r>
      <w:proofErr w:type="spellEnd"/>
      <w:r w:rsidR="001A1743">
        <w:t xml:space="preserve">  </w:t>
      </w:r>
      <w:r>
        <w:t xml:space="preserve"> как модель командного взаимодействия, на основе которой реализуется моделирование программ комплексной пом</w:t>
      </w:r>
      <w:r w:rsidR="001A1743">
        <w:t>ощи,  в нашей гимназии</w:t>
      </w:r>
      <w:r>
        <w:t xml:space="preserve"> составляют: администрация, учитель начальной школы, социальный педагог, медсестра и педагог-психолог.</w:t>
      </w:r>
    </w:p>
    <w:p w:rsidR="002914A8" w:rsidRDefault="002914A8" w:rsidP="002914A8">
      <w:r>
        <w:t>В связи отсутствием логопеда и дефектолога, дополнительная нагрузка  ложится на учителя и психолога школы. Моя работа (педагога-психолога в начальной школе) строится по следующим направлениям:</w:t>
      </w:r>
    </w:p>
    <w:p w:rsidR="002914A8" w:rsidRDefault="002914A8" w:rsidP="002914A8">
      <w:r>
        <w:t>Фронтальная психологическая диагностика адаптационного периода всех первоклассников, поступивших в 1-й класс</w:t>
      </w:r>
    </w:p>
    <w:p w:rsidR="002914A8" w:rsidRDefault="002914A8" w:rsidP="002914A8">
      <w:r>
        <w:t>(сентябрь и контроль февраль)</w:t>
      </w:r>
    </w:p>
    <w:p w:rsidR="002914A8" w:rsidRDefault="002914A8" w:rsidP="002914A8">
      <w:r>
        <w:t>Исследования коммуникативных навыков и умений, степени утомляемости на уроках;</w:t>
      </w:r>
    </w:p>
    <w:p w:rsidR="002914A8" w:rsidRDefault="002914A8" w:rsidP="002914A8">
      <w:r>
        <w:t>Исследование уровня готовности к регулярному обучению в школе;</w:t>
      </w:r>
    </w:p>
    <w:p w:rsidR="002914A8" w:rsidRDefault="002914A8" w:rsidP="002914A8">
      <w:r>
        <w:t>Исследование мотивационной сферы: школьная мотивация;</w:t>
      </w:r>
    </w:p>
    <w:p w:rsidR="002914A8" w:rsidRDefault="002914A8" w:rsidP="002914A8">
      <w:r>
        <w:t xml:space="preserve">Исследование эмоционально-волевой сферы: самооценка, эмоционально-психологическое состояние, школьная тревожность, произвольность деятельности и </w:t>
      </w:r>
      <w:proofErr w:type="spellStart"/>
      <w:r>
        <w:t>саморегуляции</w:t>
      </w:r>
      <w:proofErr w:type="spellEnd"/>
      <w:r>
        <w:t>.</w:t>
      </w:r>
    </w:p>
    <w:p w:rsidR="002914A8" w:rsidRDefault="002914A8" w:rsidP="002914A8">
      <w:r>
        <w:t>Аналитическая работа: подготовка аналитической справки по результатам диагностики первоклассников, выявление детей «группы риска», имеющих условный уровень готовности, уровень условной неготовности и неготовности.</w:t>
      </w:r>
    </w:p>
    <w:p w:rsidR="002914A8" w:rsidRDefault="002914A8" w:rsidP="002914A8">
      <w:r>
        <w:lastRenderedPageBreak/>
        <w:t>Фронтальная психологическая диагностика уровня развития произвольности внимания, объема слуховой и зрительной памяти, уровня учебной мотивации, социометрического статуса учащегося и уровня социальной удовлетворенности учащихся 2-х классов (ноябрь и контроль апрель)</w:t>
      </w:r>
    </w:p>
    <w:p w:rsidR="002914A8" w:rsidRDefault="002914A8" w:rsidP="002914A8">
      <w:r>
        <w:t>Фронтальная психологическая диагностика уровня развития познавательных способностей</w:t>
      </w:r>
      <w:proofErr w:type="gramStart"/>
      <w:r>
        <w:t xml:space="preserve"> ,</w:t>
      </w:r>
      <w:proofErr w:type="gramEnd"/>
      <w:r>
        <w:t xml:space="preserve"> а также уровня учебной мотивации, социометрического статуса учащегося, уровня социальной удовлетворенности учащихся 4-х классов (апрель-май)</w:t>
      </w:r>
    </w:p>
    <w:p w:rsidR="002914A8" w:rsidRDefault="002914A8" w:rsidP="002914A8">
      <w:r>
        <w:t xml:space="preserve">Углубленная индивидуальная диагностика, подготовка документов на </w:t>
      </w:r>
      <w:proofErr w:type="spellStart"/>
      <w:r>
        <w:t>ПМПк</w:t>
      </w:r>
      <w:proofErr w:type="spellEnd"/>
      <w:r>
        <w:t xml:space="preserve"> и ПМПК.</w:t>
      </w:r>
    </w:p>
    <w:p w:rsidR="002914A8" w:rsidRDefault="002914A8" w:rsidP="002914A8">
      <w:r>
        <w:t>Организационная работа (создание единого информационного поля школы, ориентированного на всех участников образовательного процесса – проведение школьных психолого-медико-педагогических консилиумов, больших и малых педсоветов, обучающих семинаров, презентаций,  совещаний с представителями администрации, педагогами и родителями).</w:t>
      </w:r>
    </w:p>
    <w:p w:rsidR="002914A8" w:rsidRPr="008C3D76" w:rsidRDefault="002914A8" w:rsidP="002914A8">
      <w:pPr>
        <w:rPr>
          <w:sz w:val="28"/>
          <w:szCs w:val="28"/>
        </w:rPr>
      </w:pPr>
      <w:r w:rsidRPr="008C3D76">
        <w:rPr>
          <w:sz w:val="28"/>
          <w:szCs w:val="28"/>
        </w:rPr>
        <w:t>Консультативная работа с педагогами, учащимися и родителями.</w:t>
      </w:r>
    </w:p>
    <w:p w:rsidR="002914A8" w:rsidRDefault="002914A8" w:rsidP="002914A8">
      <w:r>
        <w:t>Профилактическая, просветительская работа: проведение родительских собраний в</w:t>
      </w:r>
      <w:r w:rsidR="008C3D76">
        <w:t xml:space="preserve"> 1-х, 2-х и 4-х классах; подгот</w:t>
      </w:r>
      <w:r>
        <w:t>овка раздаточного материала по темам, памяток «Психологическая школа родителей», презентаций.</w:t>
      </w:r>
    </w:p>
    <w:p w:rsidR="002914A8" w:rsidRDefault="002914A8" w:rsidP="002914A8">
      <w:r>
        <w:t>Коррекционно-развивающая работа:</w:t>
      </w:r>
    </w:p>
    <w:p w:rsidR="002914A8" w:rsidRDefault="002914A8" w:rsidP="002914A8">
      <w:r>
        <w:t>групповые занятия с учащимися по развитию эмоционально-волевой сферы в рамках внеурочной деятельности, игровые занятия;</w:t>
      </w:r>
    </w:p>
    <w:p w:rsidR="002914A8" w:rsidRDefault="002914A8" w:rsidP="002914A8">
      <w:r>
        <w:t xml:space="preserve"> групповая работа с учащимися, испытывающими трудности в школьной адаптации и имеющими недостаточный уровень готовности к регулярному обучению;</w:t>
      </w:r>
    </w:p>
    <w:p w:rsidR="002914A8" w:rsidRDefault="002914A8" w:rsidP="002914A8">
      <w:r>
        <w:t xml:space="preserve"> индивидуальные и групповые занятия по развитию познавательных способностей;</w:t>
      </w:r>
    </w:p>
    <w:p w:rsidR="002914A8" w:rsidRDefault="002914A8" w:rsidP="002914A8">
      <w:r>
        <w:t xml:space="preserve">Психолого-педагогическое сопровождение, включающее в себя коррекционную работу, </w:t>
      </w:r>
      <w:proofErr w:type="spellStart"/>
      <w:r>
        <w:t>реализуюется</w:t>
      </w:r>
      <w:proofErr w:type="spellEnd"/>
      <w:r>
        <w:t xml:space="preserve"> во всех организационных формах деятельности  образовательной организации:</w:t>
      </w:r>
    </w:p>
    <w:p w:rsidR="002914A8" w:rsidRDefault="002914A8" w:rsidP="002914A8">
      <w:r>
        <w:t xml:space="preserve"> учебной (урочная и внеурочная);</w:t>
      </w:r>
    </w:p>
    <w:p w:rsidR="002914A8" w:rsidRDefault="002914A8" w:rsidP="002914A8">
      <w:r>
        <w:t>Целью психолого-педагогического сопровождения является обеспечение гармоничного развития личности ребенка с ОВЗ, его соц</w:t>
      </w:r>
      <w:r w:rsidR="00507B12">
        <w:t>иальной активности и  адаптации</w:t>
      </w:r>
      <w:r w:rsidR="00823C92">
        <w:t>.</w:t>
      </w:r>
    </w:p>
    <w:p w:rsidR="002914A8" w:rsidRDefault="00C302C9" w:rsidP="002914A8">
      <w:r>
        <w:t xml:space="preserve"> </w:t>
      </w:r>
    </w:p>
    <w:p w:rsidR="00C302C9" w:rsidRDefault="00C302C9" w:rsidP="002914A8"/>
    <w:p w:rsidR="00C302C9" w:rsidRDefault="00C302C9" w:rsidP="002914A8"/>
    <w:p w:rsidR="00C302C9" w:rsidRDefault="00C302C9" w:rsidP="002914A8"/>
    <w:p w:rsidR="00C302C9" w:rsidRDefault="00C302C9" w:rsidP="002914A8">
      <w:r>
        <w:t xml:space="preserve">Педагог-психолог гимназии   </w:t>
      </w:r>
      <w:proofErr w:type="spellStart"/>
      <w:r>
        <w:t>Абидова</w:t>
      </w:r>
      <w:proofErr w:type="spellEnd"/>
      <w:r>
        <w:t xml:space="preserve"> Н.Н</w:t>
      </w:r>
    </w:p>
    <w:p w:rsidR="002914A8" w:rsidRDefault="002914A8" w:rsidP="002914A8"/>
    <w:p w:rsidR="002914A8" w:rsidRDefault="002914A8" w:rsidP="002914A8"/>
    <w:p w:rsidR="00E03C09" w:rsidRDefault="00AF0BE5" w:rsidP="002914A8">
      <w:r>
        <w:t xml:space="preserve"> </w:t>
      </w:r>
      <w:bookmarkStart w:id="0" w:name="_GoBack"/>
      <w:bookmarkEnd w:id="0"/>
    </w:p>
    <w:sectPr w:rsidR="00E0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42"/>
    <w:rsid w:val="00181EE6"/>
    <w:rsid w:val="001A1743"/>
    <w:rsid w:val="002914A8"/>
    <w:rsid w:val="003F426A"/>
    <w:rsid w:val="004D309E"/>
    <w:rsid w:val="00507B12"/>
    <w:rsid w:val="00527BF6"/>
    <w:rsid w:val="00641223"/>
    <w:rsid w:val="006B5DD0"/>
    <w:rsid w:val="00823C92"/>
    <w:rsid w:val="008C3D76"/>
    <w:rsid w:val="008E0A42"/>
    <w:rsid w:val="009E1E2F"/>
    <w:rsid w:val="00AF0BE5"/>
    <w:rsid w:val="00B052AF"/>
    <w:rsid w:val="00BB14FB"/>
    <w:rsid w:val="00C027B0"/>
    <w:rsid w:val="00C302C9"/>
    <w:rsid w:val="00C4222D"/>
    <w:rsid w:val="00CC6A78"/>
    <w:rsid w:val="00CD3931"/>
    <w:rsid w:val="00DF1F3C"/>
    <w:rsid w:val="00E03C09"/>
    <w:rsid w:val="00E45A4E"/>
    <w:rsid w:val="00E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Нурпат</dc:creator>
  <cp:keywords/>
  <dc:description/>
  <cp:lastModifiedBy>Нурпат</cp:lastModifiedBy>
  <cp:revision>6</cp:revision>
  <dcterms:created xsi:type="dcterms:W3CDTF">2025-02-26T13:10:00Z</dcterms:created>
  <dcterms:modified xsi:type="dcterms:W3CDTF">2025-03-01T11:54:00Z</dcterms:modified>
</cp:coreProperties>
</file>